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CA" w:rsidRPr="00C612B0" w:rsidRDefault="001E40CA" w:rsidP="001E40CA">
      <w:pPr>
        <w:tabs>
          <w:tab w:val="left" w:pos="720"/>
        </w:tabs>
        <w:ind w:left="2832" w:right="-284"/>
      </w:pPr>
      <w:r w:rsidRPr="00C612B0">
        <w:rPr>
          <w:b/>
        </w:rPr>
        <w:t>Пояснювальна записка</w:t>
      </w:r>
    </w:p>
    <w:p w:rsidR="001E40CA" w:rsidRPr="00C612B0" w:rsidRDefault="001E40CA" w:rsidP="001E40CA">
      <w:pPr>
        <w:ind w:right="-284"/>
        <w:jc w:val="center"/>
      </w:pPr>
      <w:r w:rsidRPr="00C612B0">
        <w:t>до проекту р</w:t>
      </w:r>
      <w:r w:rsidRPr="00C612B0">
        <w:rPr>
          <w:rStyle w:val="rvts0"/>
        </w:rPr>
        <w:t>ішення виконавчого комітету міської ради «</w:t>
      </w:r>
      <w:r w:rsidRPr="00C612B0">
        <w:t xml:space="preserve">Про затвердження та         надання містобудівних умов </w:t>
      </w:r>
      <w:r>
        <w:t>та</w:t>
      </w:r>
      <w:r w:rsidRPr="00C612B0">
        <w:t xml:space="preserve"> обмежень забудови земельних ділянок»</w:t>
      </w:r>
    </w:p>
    <w:p w:rsidR="001E40CA" w:rsidRPr="00C612B0" w:rsidRDefault="001E40CA" w:rsidP="001E40CA">
      <w:pPr>
        <w:ind w:right="-284"/>
        <w:jc w:val="center"/>
      </w:pPr>
      <w:r>
        <w:t xml:space="preserve">від </w:t>
      </w:r>
      <w:r w:rsidR="00354114">
        <w:t>7 жовтня</w:t>
      </w:r>
      <w:r w:rsidRPr="00C612B0">
        <w:t xml:space="preserve"> 20</w:t>
      </w:r>
      <w:r>
        <w:t>21</w:t>
      </w:r>
      <w:r w:rsidRPr="00C612B0">
        <w:t xml:space="preserve"> року</w:t>
      </w:r>
    </w:p>
    <w:p w:rsidR="001E40CA" w:rsidRPr="00246319" w:rsidRDefault="001E40CA" w:rsidP="001E40CA">
      <w:pPr>
        <w:tabs>
          <w:tab w:val="left" w:pos="768"/>
        </w:tabs>
        <w:ind w:right="-284"/>
        <w:jc w:val="both"/>
        <w:rPr>
          <w:bCs w:val="0"/>
          <w:sz w:val="12"/>
        </w:rPr>
      </w:pPr>
      <w:r w:rsidRPr="00C612B0">
        <w:rPr>
          <w:bCs w:val="0"/>
        </w:rPr>
        <w:t xml:space="preserve">       </w:t>
      </w:r>
    </w:p>
    <w:p w:rsidR="001E40CA" w:rsidRDefault="001E40CA" w:rsidP="001E40CA">
      <w:pPr>
        <w:tabs>
          <w:tab w:val="left" w:pos="768"/>
        </w:tabs>
        <w:ind w:right="-284"/>
        <w:jc w:val="both"/>
      </w:pPr>
      <w:r w:rsidRPr="00C612B0">
        <w:rPr>
          <w:bCs w:val="0"/>
        </w:rPr>
        <w:t xml:space="preserve">         Представлений проект </w:t>
      </w:r>
      <w:r w:rsidRPr="00C612B0">
        <w:rPr>
          <w:rStyle w:val="rvts0"/>
        </w:rPr>
        <w:t>рішення виконавчого комітету міської ради «</w:t>
      </w:r>
      <w:r w:rsidRPr="00C612B0">
        <w:t>Про затвердження та надання містобудівних умов і обмежень забудови земельних ділянок» сформований на підставі звернень юридичних та фізичних осіб про надання містобудівних умов і обмежень забудови земельних ділянок та доданих до них пакетів документів, які відповідають переліку документів, визначених ст. 29 Закону України «Про регулювання містобудівної діяльності»:</w:t>
      </w:r>
    </w:p>
    <w:p w:rsidR="001E40CA" w:rsidRDefault="001E40CA" w:rsidP="001E40CA">
      <w:pPr>
        <w:ind w:right="-284" w:firstLine="708"/>
        <w:jc w:val="both"/>
      </w:pPr>
    </w:p>
    <w:p w:rsidR="00354114" w:rsidRDefault="001E40CA" w:rsidP="00354114">
      <w:pPr>
        <w:ind w:firstLine="708"/>
        <w:jc w:val="both"/>
      </w:pPr>
      <w:r>
        <w:t>По пункту 1.1.</w:t>
      </w:r>
      <w:r w:rsidR="00354114" w:rsidRPr="00354114">
        <w:t xml:space="preserve"> </w:t>
      </w:r>
      <w:r w:rsidR="00354114">
        <w:t xml:space="preserve"> Приватне акціонерне товариство «АТП 2550» </w:t>
      </w:r>
      <w:r w:rsidR="002B12C1">
        <w:t>планує</w:t>
      </w:r>
      <w:r w:rsidR="00354114">
        <w:t xml:space="preserve"> реконструкці</w:t>
      </w:r>
      <w:r w:rsidR="002B12C1">
        <w:t>ю</w:t>
      </w:r>
      <w:r w:rsidR="00354114">
        <w:t xml:space="preserve"> адміністративно-виробничої будівлі для розміщення багатоквартирного житлового будинку з вбудовано-прибудованими приміщеннями соціально-побутового призначення по вул. Менделєєва, 7 в              м. Чернігові.</w:t>
      </w:r>
    </w:p>
    <w:p w:rsidR="00354114" w:rsidRDefault="00354114" w:rsidP="00354114">
      <w:pPr>
        <w:ind w:firstLine="708"/>
        <w:jc w:val="both"/>
      </w:pPr>
    </w:p>
    <w:p w:rsidR="00354114" w:rsidRPr="00C8295D" w:rsidRDefault="002B12C1" w:rsidP="00354114">
      <w:pPr>
        <w:ind w:firstLine="708"/>
        <w:jc w:val="both"/>
      </w:pPr>
      <w:r>
        <w:t>По пункту 1.2. Товариство</w:t>
      </w:r>
      <w:r w:rsidR="00354114">
        <w:t xml:space="preserve"> з обмеженою відповідальністю «ГРАНО ДЕЛЛА ВІТА» </w:t>
      </w:r>
      <w:r>
        <w:t>планує</w:t>
      </w:r>
      <w:r w:rsidR="00354114">
        <w:t xml:space="preserve"> будівництв</w:t>
      </w:r>
      <w:r>
        <w:t>о</w:t>
      </w:r>
      <w:r w:rsidR="00354114">
        <w:t xml:space="preserve"> </w:t>
      </w:r>
      <w:proofErr w:type="spellStart"/>
      <w:r w:rsidR="00354114">
        <w:t>апарт</w:t>
      </w:r>
      <w:proofErr w:type="spellEnd"/>
      <w:r w:rsidR="00354114">
        <w:t xml:space="preserve"> - готелю з вбудовано – прибудованими приміщеннями комерційного призначення та підземним паркінгом по просп. Миру, 51 в м. Чернігові на орендованих земельних ділянках, з частковим знесенням та реконструкцією </w:t>
      </w:r>
      <w:r w:rsidR="00354114" w:rsidRPr="00C8295D">
        <w:t>існуючої будівлі.</w:t>
      </w:r>
    </w:p>
    <w:p w:rsidR="00354114" w:rsidRDefault="00354114" w:rsidP="00354114">
      <w:pPr>
        <w:ind w:firstLine="708"/>
        <w:jc w:val="both"/>
        <w:rPr>
          <w:b/>
        </w:rPr>
      </w:pPr>
    </w:p>
    <w:p w:rsidR="00354114" w:rsidRDefault="002B12C1" w:rsidP="00354114">
      <w:pPr>
        <w:ind w:firstLine="708"/>
        <w:jc w:val="both"/>
      </w:pPr>
      <w:r>
        <w:t xml:space="preserve">По пункту </w:t>
      </w:r>
      <w:r w:rsidR="00354114" w:rsidRPr="006A53CA">
        <w:t>1.3.</w:t>
      </w:r>
      <w:r w:rsidR="00354114" w:rsidRPr="00363829">
        <w:t xml:space="preserve"> </w:t>
      </w:r>
      <w:r w:rsidR="00354114">
        <w:t>Лугов</w:t>
      </w:r>
      <w:r>
        <w:t>ий</w:t>
      </w:r>
      <w:r w:rsidR="00354114">
        <w:t xml:space="preserve"> Андрі</w:t>
      </w:r>
      <w:r>
        <w:t>й</w:t>
      </w:r>
      <w:r w:rsidR="00354114">
        <w:t xml:space="preserve"> Павлович </w:t>
      </w:r>
      <w:r>
        <w:t>планує</w:t>
      </w:r>
      <w:r w:rsidR="00354114">
        <w:t xml:space="preserve"> реконструкці</w:t>
      </w:r>
      <w:r>
        <w:t>ю</w:t>
      </w:r>
      <w:r w:rsidR="00354114">
        <w:t xml:space="preserve"> власного нежитлового приміщення кафетерію по вул. </w:t>
      </w:r>
      <w:proofErr w:type="spellStart"/>
      <w:r w:rsidR="00354114">
        <w:t>Серьожнікова</w:t>
      </w:r>
      <w:proofErr w:type="spellEnd"/>
      <w:r w:rsidR="00354114">
        <w:t xml:space="preserve">, 5 в </w:t>
      </w:r>
      <w:r>
        <w:t xml:space="preserve">                </w:t>
      </w:r>
      <w:r w:rsidR="00354114">
        <w:t>м. Чернігові для розміщення магазину непродовольчих товарів.</w:t>
      </w:r>
    </w:p>
    <w:p w:rsidR="00354114" w:rsidRDefault="00354114" w:rsidP="00354114">
      <w:pPr>
        <w:ind w:firstLine="708"/>
        <w:jc w:val="both"/>
      </w:pPr>
    </w:p>
    <w:p w:rsidR="00354114" w:rsidRDefault="002B12C1" w:rsidP="00354114">
      <w:pPr>
        <w:ind w:firstLine="708"/>
        <w:jc w:val="both"/>
      </w:pPr>
      <w:r>
        <w:t xml:space="preserve">По пункту </w:t>
      </w:r>
      <w:r w:rsidR="00354114">
        <w:t>1.</w:t>
      </w:r>
      <w:r w:rsidR="00C8295D">
        <w:t>4</w:t>
      </w:r>
      <w:r w:rsidR="00354114">
        <w:t xml:space="preserve">. </w:t>
      </w:r>
      <w:proofErr w:type="spellStart"/>
      <w:r w:rsidR="00354114">
        <w:t>Онищенк</w:t>
      </w:r>
      <w:r>
        <w:t>о</w:t>
      </w:r>
      <w:proofErr w:type="spellEnd"/>
      <w:r w:rsidR="00354114">
        <w:t xml:space="preserve"> Олександр Григорович</w:t>
      </w:r>
      <w:r>
        <w:t xml:space="preserve"> планує</w:t>
      </w:r>
      <w:r w:rsidR="00354114">
        <w:t xml:space="preserve"> реконструкці</w:t>
      </w:r>
      <w:r>
        <w:t>ю</w:t>
      </w:r>
      <w:r w:rsidR="00354114">
        <w:t xml:space="preserve"> власної квартири № 61 по вул. </w:t>
      </w:r>
      <w:proofErr w:type="spellStart"/>
      <w:r w:rsidR="00354114">
        <w:t>Доценка</w:t>
      </w:r>
      <w:proofErr w:type="spellEnd"/>
      <w:r w:rsidR="00354114">
        <w:t>, 17 в м. Чернігові для розміщення магазину непродовольчих товарів із окремим входом.</w:t>
      </w:r>
    </w:p>
    <w:p w:rsidR="00354114" w:rsidRDefault="00354114" w:rsidP="00354114">
      <w:pPr>
        <w:ind w:firstLine="708"/>
        <w:jc w:val="both"/>
      </w:pPr>
    </w:p>
    <w:p w:rsidR="00354114" w:rsidRDefault="002B12C1" w:rsidP="00354114">
      <w:pPr>
        <w:ind w:firstLine="708"/>
        <w:jc w:val="both"/>
      </w:pPr>
      <w:r>
        <w:t xml:space="preserve">По пункту </w:t>
      </w:r>
      <w:r w:rsidR="00354114">
        <w:t>1.</w:t>
      </w:r>
      <w:r w:rsidR="00C8295D">
        <w:t>5</w:t>
      </w:r>
      <w:r w:rsidR="00354114">
        <w:t xml:space="preserve">. </w:t>
      </w:r>
      <w:proofErr w:type="spellStart"/>
      <w:r w:rsidR="00354114">
        <w:t>Євстратенко</w:t>
      </w:r>
      <w:proofErr w:type="spellEnd"/>
      <w:r w:rsidR="00354114">
        <w:t xml:space="preserve"> Юлі</w:t>
      </w:r>
      <w:r>
        <w:t>я</w:t>
      </w:r>
      <w:r w:rsidR="00354114">
        <w:t xml:space="preserve"> Віталіївн</w:t>
      </w:r>
      <w:r>
        <w:t xml:space="preserve">а планує </w:t>
      </w:r>
      <w:r w:rsidR="00354114">
        <w:t>реконструкці</w:t>
      </w:r>
      <w:r>
        <w:t>ю</w:t>
      </w:r>
      <w:r w:rsidR="00354114">
        <w:t xml:space="preserve"> власної нежитлової будівлі з прибудовою та надбудовою другого поверху для розміщення магазину непродовольчих товарів по вул. </w:t>
      </w:r>
      <w:proofErr w:type="spellStart"/>
      <w:r w:rsidR="00354114">
        <w:t>Всіхсвятській</w:t>
      </w:r>
      <w:proofErr w:type="spellEnd"/>
      <w:r w:rsidR="00354114">
        <w:t>, 9 в м. Чернігові на орендованій земельній ділянці.</w:t>
      </w:r>
    </w:p>
    <w:p w:rsidR="00354114" w:rsidRDefault="00354114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t xml:space="preserve">По пункту </w:t>
      </w:r>
      <w:r w:rsidR="00354114">
        <w:t>1.</w:t>
      </w:r>
      <w:r w:rsidR="00C8295D">
        <w:t>6</w:t>
      </w:r>
      <w:r w:rsidR="00354114">
        <w:t>. Товариств</w:t>
      </w:r>
      <w:r>
        <w:t>о</w:t>
      </w:r>
      <w:r w:rsidR="00354114">
        <w:t xml:space="preserve"> з обмеженою відповідальністю «Че</w:t>
      </w:r>
      <w:r>
        <w:t>рнігівський Центр Консалтингу» планує</w:t>
      </w:r>
      <w:r w:rsidR="00354114">
        <w:t xml:space="preserve"> реконструкці</w:t>
      </w:r>
      <w:r>
        <w:t>ю</w:t>
      </w:r>
      <w:r w:rsidR="00354114">
        <w:t xml:space="preserve"> орендованих нежитлових приміщень по просп. Миру, 51 та просп. Миру, 49-а в м. Чернігові для розміщення кафе з допоміжними приміщеннями за згодою комунального підприємства «Діловий центр» Чернігівської обласної ради.</w:t>
      </w:r>
    </w:p>
    <w:p w:rsidR="00354114" w:rsidRDefault="00354114" w:rsidP="00354114">
      <w:pPr>
        <w:ind w:firstLine="708"/>
        <w:jc w:val="both"/>
      </w:pPr>
    </w:p>
    <w:p w:rsidR="00354114" w:rsidRDefault="00354114" w:rsidP="00354114">
      <w:pPr>
        <w:ind w:firstLine="708"/>
        <w:jc w:val="both"/>
      </w:pPr>
    </w:p>
    <w:p w:rsidR="00354114" w:rsidRDefault="00354114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lastRenderedPageBreak/>
        <w:t xml:space="preserve">По пункту </w:t>
      </w:r>
      <w:r w:rsidR="00354114">
        <w:t>1.</w:t>
      </w:r>
      <w:r w:rsidR="00721139">
        <w:t>7</w:t>
      </w:r>
      <w:r w:rsidR="00354114">
        <w:t>. Управлінн</w:t>
      </w:r>
      <w:r>
        <w:t>я</w:t>
      </w:r>
      <w:r w:rsidR="00354114">
        <w:t xml:space="preserve"> житлово-комунального господарства Чернігівської міської ради </w:t>
      </w:r>
      <w:r>
        <w:t>планує</w:t>
      </w:r>
      <w:r w:rsidR="00354114">
        <w:t xml:space="preserve"> будівництв</w:t>
      </w:r>
      <w:r>
        <w:t>о</w:t>
      </w:r>
      <w:r w:rsidR="00354114">
        <w:t xml:space="preserve"> майданчику на земельній ділянці площею 1,2000га за адресою вул. Володимира Дрозда в м. Чернігів.</w:t>
      </w:r>
    </w:p>
    <w:p w:rsidR="00354114" w:rsidRDefault="00354114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t xml:space="preserve">По пункту </w:t>
      </w:r>
      <w:r w:rsidR="00354114">
        <w:t xml:space="preserve">2.1. </w:t>
      </w:r>
      <w:r>
        <w:t>планується внести зміни д</w:t>
      </w:r>
      <w:r w:rsidR="00354114" w:rsidRPr="00D77797">
        <w:t xml:space="preserve">о </w:t>
      </w:r>
      <w:r w:rsidR="00354114">
        <w:t xml:space="preserve">пункту 3 розділу «Загальні дані»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17.05.2018 </w:t>
      </w:r>
      <w:r w:rsidR="00354114" w:rsidRPr="00461098">
        <w:t>№ 02-01/</w:t>
      </w:r>
      <w:r w:rsidR="00354114">
        <w:t>69,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 для будівництва</w:t>
      </w:r>
      <w:r w:rsidR="00354114" w:rsidRPr="00155159">
        <w:t xml:space="preserve"> </w:t>
      </w:r>
      <w:r w:rsidR="00354114">
        <w:t>багатоповерхового житлового будинку № 9 (будівельний номер) з вбудовано-прибудованими приміщеннями для улаштування магазинів у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>» в м. Чернігові.</w:t>
      </w:r>
    </w:p>
    <w:p w:rsidR="00354114" w:rsidRDefault="000E5BD8" w:rsidP="00354114">
      <w:pPr>
        <w:ind w:firstLine="708"/>
        <w:jc w:val="both"/>
      </w:pPr>
      <w:r>
        <w:t>Зміни вносяться у зв’язку з виділенням додаткової земельної ділянки для будівництва та обслуговування паркінгів та автостоянок.</w:t>
      </w:r>
    </w:p>
    <w:p w:rsidR="000E5BD8" w:rsidRDefault="000E5BD8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t>По пункту 2.2. планується внести зміни д</w:t>
      </w:r>
      <w:r w:rsidRPr="00D77797">
        <w:t>о</w:t>
      </w:r>
      <w:r>
        <w:t xml:space="preserve"> </w:t>
      </w:r>
      <w:r w:rsidR="00354114">
        <w:t xml:space="preserve">пунктів 5, 6, 7, 9 розділу «Загальні дані»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06.10.2014 </w:t>
      </w:r>
      <w:r w:rsidR="00354114" w:rsidRPr="00461098">
        <w:t xml:space="preserve">№ </w:t>
      </w:r>
      <w:r w:rsidR="00354114">
        <w:t>125,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</w:t>
      </w:r>
      <w:r w:rsidR="00354114" w:rsidRPr="00F86F82">
        <w:t xml:space="preserve"> </w:t>
      </w:r>
      <w:r w:rsidR="00354114">
        <w:t>для будівництва торгівельного центру по вул. Незалежності в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 xml:space="preserve">» в м Чернігові на </w:t>
      </w:r>
      <w:r w:rsidR="00354114" w:rsidRPr="00720CDA">
        <w:t>земельній ділянці</w:t>
      </w:r>
      <w:r w:rsidR="00354114">
        <w:t>,</w:t>
      </w:r>
      <w:r w:rsidR="00354114" w:rsidRPr="00720CDA">
        <w:t xml:space="preserve"> яка знаходиться в постійному користуванні</w:t>
      </w:r>
      <w:r w:rsidR="00354114">
        <w:t>.</w:t>
      </w:r>
    </w:p>
    <w:p w:rsidR="000E5BD8" w:rsidRDefault="000E5BD8" w:rsidP="000E5BD8">
      <w:pPr>
        <w:ind w:firstLine="708"/>
        <w:jc w:val="both"/>
      </w:pPr>
      <w:r>
        <w:t>Зміни вносяться у зв’язку з виділенням додаткової земельної ділянки для будівництва та обслуговування паркінгів та автостоянок.</w:t>
      </w:r>
    </w:p>
    <w:p w:rsidR="00354114" w:rsidRDefault="00354114" w:rsidP="00354114">
      <w:pPr>
        <w:ind w:firstLine="708"/>
        <w:jc w:val="both"/>
      </w:pPr>
    </w:p>
    <w:p w:rsidR="00354114" w:rsidRPr="00101BAA" w:rsidRDefault="000E5BD8" w:rsidP="00354114">
      <w:pPr>
        <w:ind w:firstLine="708"/>
        <w:jc w:val="both"/>
      </w:pPr>
      <w:r>
        <w:t>По пункту 2.3. планується внести зміни д</w:t>
      </w:r>
      <w:r w:rsidRPr="00D77797">
        <w:t>о</w:t>
      </w:r>
      <w:r>
        <w:t xml:space="preserve"> </w:t>
      </w:r>
      <w:r w:rsidR="00354114">
        <w:t xml:space="preserve">пунктів 5, 6, 7, 9 розділу «Загальні дані»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23.09.2015 </w:t>
      </w:r>
      <w:r w:rsidR="00354114" w:rsidRPr="00461098">
        <w:t xml:space="preserve">№ </w:t>
      </w:r>
      <w:r w:rsidR="00354114">
        <w:t>02-01/138,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</w:t>
      </w:r>
      <w:r w:rsidR="00354114" w:rsidRPr="00F86F82">
        <w:t xml:space="preserve"> </w:t>
      </w:r>
      <w:r w:rsidR="00354114">
        <w:t>для будівництва</w:t>
      </w:r>
      <w:r w:rsidR="00354114" w:rsidRPr="00F86F82">
        <w:t xml:space="preserve"> </w:t>
      </w:r>
      <w:r w:rsidR="00354114">
        <w:t xml:space="preserve"> багатоповерхового житлового будинку № 11/1 (будівельний номер) з автономним джерелом теплопостачання в кожній квартирі, з вбудованими приміщеннями для розміщення офісів з автономним джерелом теплопостачання в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>»           на земельній ділянці, яка знаходиться в постійному користуванні</w:t>
      </w:r>
      <w:r w:rsidR="00354114" w:rsidRPr="00F86F82">
        <w:t xml:space="preserve"> </w:t>
      </w:r>
      <w:r w:rsidR="00354114">
        <w:t>в                         м. Чернігові.</w:t>
      </w:r>
      <w:r w:rsidR="00354114" w:rsidRPr="00003051">
        <w:t xml:space="preserve"> </w:t>
      </w:r>
      <w:r w:rsidR="00354114" w:rsidRPr="00ED5049">
        <w:t xml:space="preserve"> </w:t>
      </w:r>
    </w:p>
    <w:p w:rsidR="000E5BD8" w:rsidRDefault="000E5BD8" w:rsidP="000E5BD8">
      <w:pPr>
        <w:ind w:firstLine="708"/>
        <w:jc w:val="both"/>
      </w:pPr>
      <w:r>
        <w:t>Зміни вносяться у зв’язку з виділенням додаткової земельної ділянки для будівництва та обслуговування паркінгів та автостоянок.</w:t>
      </w:r>
    </w:p>
    <w:p w:rsidR="00354114" w:rsidRDefault="00354114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t>По пункту 2.4. планується внести зміни д</w:t>
      </w:r>
      <w:r w:rsidRPr="00D77797">
        <w:t>о</w:t>
      </w:r>
      <w:r>
        <w:t xml:space="preserve"> </w:t>
      </w:r>
      <w:r w:rsidR="00354114">
        <w:t xml:space="preserve">пунктів 5, 6, 7, 9 розділу «Загальні дані»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23.09.2015 </w:t>
      </w:r>
      <w:r w:rsidR="00354114" w:rsidRPr="00461098">
        <w:t xml:space="preserve">№ </w:t>
      </w:r>
      <w:r w:rsidR="00354114">
        <w:t>02-01/139,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</w:t>
      </w:r>
      <w:r w:rsidR="00354114" w:rsidRPr="00F86F82">
        <w:t xml:space="preserve"> </w:t>
      </w:r>
      <w:r w:rsidR="00354114">
        <w:t>для будівництва</w:t>
      </w:r>
      <w:r w:rsidR="00354114" w:rsidRPr="00F86F82">
        <w:t xml:space="preserve"> </w:t>
      </w:r>
      <w:r w:rsidR="00354114">
        <w:t xml:space="preserve"> багатоповерхового житлового будинку № 11/2 (будівельний номер) з автономним джерелом теплопостачання в кожній квартирі, з вбудованими приміщеннями для розміщення офісів з автономним джерелом теплопостачання в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 xml:space="preserve">»           </w:t>
      </w:r>
      <w:r w:rsidR="00354114">
        <w:lastRenderedPageBreak/>
        <w:t>на земельній ділянці, яка знаходиться в постійному користуванні</w:t>
      </w:r>
      <w:r w:rsidR="00354114" w:rsidRPr="00F86F82">
        <w:t xml:space="preserve"> </w:t>
      </w:r>
      <w:r w:rsidR="00354114">
        <w:t>в                         м. Чернігові.</w:t>
      </w:r>
      <w:r w:rsidR="00354114" w:rsidRPr="00003051">
        <w:t xml:space="preserve"> </w:t>
      </w:r>
      <w:r w:rsidR="00354114" w:rsidRPr="00ED5049">
        <w:t xml:space="preserve"> </w:t>
      </w:r>
    </w:p>
    <w:p w:rsidR="000E5BD8" w:rsidRDefault="000E5BD8" w:rsidP="000E5BD8">
      <w:pPr>
        <w:ind w:firstLine="708"/>
        <w:jc w:val="both"/>
      </w:pPr>
      <w:r>
        <w:t>Зміни вносяться у зв’язку з виділенням додаткової земельної ділянки для будівництва та обслуговування паркінгів та автостоянок.</w:t>
      </w:r>
    </w:p>
    <w:p w:rsidR="00354114" w:rsidRPr="00101BAA" w:rsidRDefault="00354114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t>По пункту 2.5. планується внести зміни д</w:t>
      </w:r>
      <w:r w:rsidRPr="00D77797">
        <w:t>о</w:t>
      </w:r>
      <w:r>
        <w:t xml:space="preserve"> </w:t>
      </w:r>
      <w:r w:rsidR="00354114">
        <w:t xml:space="preserve">пунктів 5, 6, 7, 9 розділу «Загальні дані»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23.09.2015 </w:t>
      </w:r>
      <w:r w:rsidR="00354114" w:rsidRPr="00461098">
        <w:t xml:space="preserve">№ </w:t>
      </w:r>
      <w:r w:rsidR="00354114">
        <w:t>02-01/140,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</w:t>
      </w:r>
      <w:r w:rsidR="00354114" w:rsidRPr="00F86F82">
        <w:t xml:space="preserve"> </w:t>
      </w:r>
      <w:r w:rsidR="00354114">
        <w:t>для будівництва</w:t>
      </w:r>
      <w:r w:rsidR="00354114" w:rsidRPr="00F86F82">
        <w:t xml:space="preserve"> </w:t>
      </w:r>
      <w:r w:rsidR="00354114">
        <w:t xml:space="preserve"> багатоповерхового житлового будинку № 11/3 (будівельний номер) з автономним джерелом теплопостачання в кожній квартирі, з вбудованими приміщеннями для розміщення офісів з автономним джерелом теплопостачання в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>»           на земельній ділянці, яка знаходиться в постійному користуванні</w:t>
      </w:r>
      <w:r w:rsidR="00354114" w:rsidRPr="00F86F82">
        <w:t xml:space="preserve"> </w:t>
      </w:r>
      <w:r w:rsidR="00354114">
        <w:t>в                         м. Чернігові.</w:t>
      </w:r>
      <w:r w:rsidR="00354114" w:rsidRPr="00003051">
        <w:t xml:space="preserve"> </w:t>
      </w:r>
      <w:r w:rsidR="00354114" w:rsidRPr="00ED5049">
        <w:t xml:space="preserve"> </w:t>
      </w:r>
    </w:p>
    <w:p w:rsidR="000E5BD8" w:rsidRDefault="000E5BD8" w:rsidP="000E5BD8">
      <w:pPr>
        <w:ind w:firstLine="708"/>
        <w:jc w:val="both"/>
      </w:pPr>
      <w:r>
        <w:t>Зміни вносяться у зв’язку з виділенням додаткової земельної ділянки для будівництва та обслуговування паркінгів та автостоянок.</w:t>
      </w:r>
    </w:p>
    <w:p w:rsidR="00354114" w:rsidRDefault="00354114" w:rsidP="00354114">
      <w:pPr>
        <w:ind w:firstLine="708"/>
        <w:jc w:val="both"/>
      </w:pPr>
    </w:p>
    <w:p w:rsidR="00354114" w:rsidRDefault="000E5BD8" w:rsidP="00354114">
      <w:pPr>
        <w:ind w:firstLine="708"/>
        <w:jc w:val="both"/>
      </w:pPr>
      <w:r>
        <w:t>По пункту 2.</w:t>
      </w:r>
      <w:r w:rsidR="0062346A">
        <w:t>6</w:t>
      </w:r>
      <w:r>
        <w:t>. планується внести зміни д</w:t>
      </w:r>
      <w:r w:rsidRPr="00D77797">
        <w:t>о</w:t>
      </w:r>
      <w:r>
        <w:t xml:space="preserve">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02.09.2021 </w:t>
      </w:r>
      <w:r w:rsidR="00354114" w:rsidRPr="00461098">
        <w:t xml:space="preserve">№ </w:t>
      </w:r>
      <w:r w:rsidR="00354114">
        <w:t>02-01/170,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ради, та викласти назву об’єкта будівництва в такій редакції: «Нове будівництво торгівельного центру в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>» в м. Чернігові на земельній ділянці, яка знаходиться в постійному користуванні».</w:t>
      </w:r>
    </w:p>
    <w:p w:rsidR="00354114" w:rsidRDefault="00354114" w:rsidP="00354114">
      <w:pPr>
        <w:ind w:firstLine="720"/>
        <w:jc w:val="both"/>
      </w:pPr>
    </w:p>
    <w:p w:rsidR="00354114" w:rsidRPr="005F288B" w:rsidRDefault="000E5BD8" w:rsidP="00354114">
      <w:pPr>
        <w:ind w:firstLine="708"/>
        <w:jc w:val="both"/>
      </w:pPr>
      <w:r>
        <w:t>По пункту 2.</w:t>
      </w:r>
      <w:r w:rsidR="0062346A">
        <w:t>7</w:t>
      </w:r>
      <w:r>
        <w:t>. планується внести зміни д</w:t>
      </w:r>
      <w:r w:rsidRPr="00D77797">
        <w:t>о</w:t>
      </w:r>
      <w:r>
        <w:t xml:space="preserve"> </w:t>
      </w:r>
      <w:r w:rsidR="00354114" w:rsidRPr="00461098">
        <w:t xml:space="preserve">містобудівних умов та обмежень забудови земельної ділянки від </w:t>
      </w:r>
      <w:r w:rsidR="00354114">
        <w:t xml:space="preserve">02.09.2021 </w:t>
      </w:r>
      <w:r w:rsidR="00354114" w:rsidRPr="00461098">
        <w:t xml:space="preserve">№ </w:t>
      </w:r>
      <w:r w:rsidR="00354114">
        <w:t>02-01/182, наданих комунальному підприємству «</w:t>
      </w:r>
      <w:proofErr w:type="spellStart"/>
      <w:r w:rsidR="00354114">
        <w:t>Чернігівбудінвест</w:t>
      </w:r>
      <w:proofErr w:type="spellEnd"/>
      <w:r w:rsidR="00354114">
        <w:t>» Чернігівської міської ради, та викласти назву об’єкта будівництва в такій редакції: «Будівництво багатоквартирного житлового будинку № 2 (будівельний номер) у третьому мікрорайоні житлового масиву «</w:t>
      </w:r>
      <w:proofErr w:type="spellStart"/>
      <w:r w:rsidR="00354114">
        <w:t>Масани</w:t>
      </w:r>
      <w:proofErr w:type="spellEnd"/>
      <w:r w:rsidR="00354114">
        <w:t>» в м. Чернігові на земельній ділянці, яка знаходиться в постійному користуванні, з виділенням черговості будівництва».</w:t>
      </w:r>
    </w:p>
    <w:p w:rsidR="001E40CA" w:rsidRDefault="001E40CA" w:rsidP="001E40CA"/>
    <w:p w:rsidR="001E40CA" w:rsidRDefault="001E40CA" w:rsidP="001E40CA">
      <w:pPr>
        <w:ind w:right="-284" w:firstLine="708"/>
        <w:jc w:val="both"/>
      </w:pPr>
      <w:r>
        <w:tab/>
      </w:r>
    </w:p>
    <w:p w:rsidR="001E40CA" w:rsidRDefault="001E40CA" w:rsidP="001E40CA">
      <w:pPr>
        <w:ind w:right="-284"/>
      </w:pPr>
      <w:r>
        <w:t>Н</w:t>
      </w:r>
      <w:r w:rsidRPr="00C612B0">
        <w:t xml:space="preserve">ачальник управління       </w:t>
      </w:r>
      <w:r>
        <w:t xml:space="preserve">                       </w:t>
      </w:r>
      <w:r w:rsidRPr="00C612B0">
        <w:t xml:space="preserve">                        С</w:t>
      </w:r>
      <w:r>
        <w:t xml:space="preserve">ергій </w:t>
      </w:r>
      <w:r w:rsidRPr="00C612B0">
        <w:t xml:space="preserve"> КАЛЮЖНИЙ</w:t>
      </w: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1E40CA" w:rsidRDefault="001E40CA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C8295D" w:rsidRDefault="00C8295D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721139" w:rsidRDefault="00721139" w:rsidP="001E40CA">
      <w:pPr>
        <w:ind w:right="-284"/>
        <w:jc w:val="center"/>
        <w:rPr>
          <w:bCs w:val="0"/>
        </w:rPr>
      </w:pPr>
    </w:p>
    <w:p w:rsidR="001E40CA" w:rsidRPr="00C612B0" w:rsidRDefault="001E40CA" w:rsidP="001E40CA">
      <w:pPr>
        <w:ind w:right="-284"/>
        <w:jc w:val="center"/>
        <w:rPr>
          <w:bCs w:val="0"/>
        </w:rPr>
      </w:pPr>
      <w:r>
        <w:rPr>
          <w:bCs w:val="0"/>
        </w:rPr>
        <w:lastRenderedPageBreak/>
        <w:t>Інф</w:t>
      </w:r>
      <w:r w:rsidRPr="00C612B0">
        <w:rPr>
          <w:bCs w:val="0"/>
        </w:rPr>
        <w:t>ормація</w:t>
      </w:r>
      <w:r w:rsidRPr="00C612B0">
        <w:t xml:space="preserve"> управління земельних ресурсів Чернігівської міської ради</w:t>
      </w:r>
    </w:p>
    <w:p w:rsidR="001E40CA" w:rsidRPr="00C612B0" w:rsidRDefault="001E40CA" w:rsidP="001E40CA">
      <w:pPr>
        <w:ind w:right="-284"/>
        <w:jc w:val="center"/>
        <w:rPr>
          <w:rStyle w:val="rvts0"/>
        </w:rPr>
      </w:pPr>
      <w:r w:rsidRPr="00C612B0">
        <w:rPr>
          <w:bCs w:val="0"/>
        </w:rPr>
        <w:t xml:space="preserve">до проекту </w:t>
      </w:r>
      <w:r w:rsidRPr="00C612B0">
        <w:rPr>
          <w:rStyle w:val="rvts0"/>
        </w:rPr>
        <w:t>рішення   виконавчого   комітету   міської    ради</w:t>
      </w:r>
    </w:p>
    <w:p w:rsidR="001E40CA" w:rsidRDefault="001E40CA" w:rsidP="001E40CA">
      <w:pPr>
        <w:ind w:right="-284"/>
        <w:jc w:val="center"/>
      </w:pPr>
      <w:r w:rsidRPr="00C612B0">
        <w:rPr>
          <w:rStyle w:val="rvts0"/>
        </w:rPr>
        <w:t>«</w:t>
      </w:r>
      <w:r w:rsidRPr="00C612B0">
        <w:t>Про затвердження</w:t>
      </w:r>
      <w:r>
        <w:t xml:space="preserve"> та надання містобудівних умов та</w:t>
      </w:r>
      <w:r w:rsidRPr="00C612B0">
        <w:t xml:space="preserve"> обмежень з</w:t>
      </w:r>
      <w:r>
        <w:t xml:space="preserve">абудови земельних ділянок» від </w:t>
      </w:r>
      <w:r w:rsidR="0062346A">
        <w:t>07.10</w:t>
      </w:r>
      <w:r w:rsidRPr="00C612B0">
        <w:t>.20</w:t>
      </w:r>
      <w:r>
        <w:t>21</w:t>
      </w:r>
      <w:r w:rsidRPr="00C612B0">
        <w:t xml:space="preserve"> стосовно сплати за земельні ділянки:</w:t>
      </w:r>
    </w:p>
    <w:p w:rsidR="001E40CA" w:rsidRPr="006136AC" w:rsidRDefault="001E40CA" w:rsidP="001E40CA">
      <w:pPr>
        <w:ind w:right="-284"/>
      </w:pPr>
    </w:p>
    <w:p w:rsidR="0062346A" w:rsidRDefault="001E40CA" w:rsidP="0062346A">
      <w:pPr>
        <w:tabs>
          <w:tab w:val="left" w:pos="7176"/>
        </w:tabs>
        <w:ind w:right="-284" w:firstLine="708"/>
        <w:jc w:val="both"/>
      </w:pPr>
      <w:r>
        <w:t>По пункту 1.1.</w:t>
      </w:r>
      <w:r w:rsidRPr="00A42F62">
        <w:t xml:space="preserve"> </w:t>
      </w:r>
      <w:r w:rsidR="0062346A">
        <w:t xml:space="preserve"> Приватне акціонерне товариство «АТП 2550» для реконструкції адміністративно-виробничої будівлі для розміщення багатоквартирного житлового будинку з вбудовано-прибудованими приміщеннями соціально-побутового призначення по вул. Менделєєва, 7 в              м. Чернігові</w:t>
      </w:r>
      <w:r w:rsidR="0062346A" w:rsidRPr="0062346A">
        <w:t xml:space="preserve"> </w:t>
      </w:r>
      <w:r w:rsidR="0062346A">
        <w:t>заборгованості щодо сплати за земельну ділянку немає.</w:t>
      </w:r>
    </w:p>
    <w:p w:rsidR="0062346A" w:rsidRDefault="0062346A" w:rsidP="0062346A">
      <w:pPr>
        <w:tabs>
          <w:tab w:val="left" w:pos="1365"/>
        </w:tabs>
      </w:pPr>
    </w:p>
    <w:p w:rsidR="0062346A" w:rsidRDefault="0062346A" w:rsidP="0062346A">
      <w:pPr>
        <w:ind w:firstLine="708"/>
        <w:jc w:val="both"/>
        <w:rPr>
          <w:b/>
        </w:rPr>
      </w:pPr>
      <w:r>
        <w:t xml:space="preserve">По пункту 1.2. Товариство з обмеженою відповідальністю «ГРАНО ДЕЛЛА ВІТА» для будівництва </w:t>
      </w:r>
      <w:proofErr w:type="spellStart"/>
      <w:r>
        <w:t>апарт</w:t>
      </w:r>
      <w:proofErr w:type="spellEnd"/>
      <w:r>
        <w:t xml:space="preserve"> - готелю з вбудовано – прибудованими приміщеннями комерційного призначення та підземним паркінгом по просп. Миру, 51 в м. Чернігові на орендованих земельних ділянках, з частковим знесенням та реконструкцією </w:t>
      </w:r>
      <w:r w:rsidRPr="00C8295D">
        <w:t>існуючої будівлі</w:t>
      </w:r>
      <w:r w:rsidRPr="0062346A">
        <w:t xml:space="preserve"> </w:t>
      </w:r>
      <w:r>
        <w:t>заборгованості щодо сплати за земельну ділянку немає</w:t>
      </w:r>
      <w:r w:rsidRPr="00B436F5">
        <w:rPr>
          <w:b/>
        </w:rPr>
        <w:t>.</w:t>
      </w:r>
    </w:p>
    <w:p w:rsidR="0062346A" w:rsidRDefault="0062346A" w:rsidP="0062346A">
      <w:pPr>
        <w:ind w:firstLine="708"/>
        <w:jc w:val="both"/>
        <w:rPr>
          <w:b/>
        </w:rPr>
      </w:pPr>
    </w:p>
    <w:p w:rsidR="0062346A" w:rsidRDefault="0062346A" w:rsidP="0062346A">
      <w:pPr>
        <w:ind w:firstLine="708"/>
        <w:jc w:val="both"/>
      </w:pPr>
      <w:r>
        <w:t xml:space="preserve">По пункту </w:t>
      </w:r>
      <w:r w:rsidRPr="006A53CA">
        <w:t>1.3.</w:t>
      </w:r>
      <w:r w:rsidRPr="00363829">
        <w:t xml:space="preserve"> </w:t>
      </w:r>
      <w:r>
        <w:t xml:space="preserve">Луговий Андрій Павлович </w:t>
      </w:r>
      <w:r w:rsidR="00B1502F">
        <w:t>для</w:t>
      </w:r>
      <w:r>
        <w:t xml:space="preserve"> реконструкці</w:t>
      </w:r>
      <w:r w:rsidR="00B1502F">
        <w:t>ї</w:t>
      </w:r>
      <w:r>
        <w:t xml:space="preserve"> власного нежитлового приміщення кафетерію по вул. </w:t>
      </w:r>
      <w:proofErr w:type="spellStart"/>
      <w:r>
        <w:t>Серьожнікова</w:t>
      </w:r>
      <w:proofErr w:type="spellEnd"/>
      <w:r>
        <w:t>, 5 в м. Чернігові для розміщення магазину непродовольчих товарів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62346A" w:rsidRDefault="0062346A" w:rsidP="0062346A">
      <w:pPr>
        <w:ind w:firstLine="708"/>
        <w:jc w:val="both"/>
      </w:pPr>
    </w:p>
    <w:p w:rsidR="0062346A" w:rsidRDefault="00721139" w:rsidP="0062346A">
      <w:pPr>
        <w:ind w:firstLine="708"/>
        <w:jc w:val="both"/>
      </w:pPr>
      <w:r>
        <w:t>По пункту 1.4</w:t>
      </w:r>
      <w:r w:rsidR="0062346A">
        <w:t xml:space="preserve">. </w:t>
      </w:r>
      <w:proofErr w:type="spellStart"/>
      <w:r w:rsidR="0062346A">
        <w:t>Онищенко</w:t>
      </w:r>
      <w:proofErr w:type="spellEnd"/>
      <w:r w:rsidR="0062346A">
        <w:t xml:space="preserve"> Олександр Григорович </w:t>
      </w:r>
      <w:r w:rsidR="00B1502F">
        <w:t>для</w:t>
      </w:r>
      <w:r w:rsidR="0062346A">
        <w:t xml:space="preserve"> реконструкці</w:t>
      </w:r>
      <w:r w:rsidR="00B1502F">
        <w:t>ї</w:t>
      </w:r>
      <w:r w:rsidR="0062346A">
        <w:t xml:space="preserve"> власної квартири № 61 по вул. </w:t>
      </w:r>
      <w:proofErr w:type="spellStart"/>
      <w:r w:rsidR="0062346A">
        <w:t>Доценка</w:t>
      </w:r>
      <w:proofErr w:type="spellEnd"/>
      <w:r w:rsidR="0062346A">
        <w:t>, 17 в м. Чернігові для розміщення магазину непродовольчих товарів із окремим входом</w:t>
      </w:r>
      <w:r w:rsidR="0062346A" w:rsidRPr="0062346A">
        <w:t xml:space="preserve"> </w:t>
      </w:r>
      <w:r w:rsidR="0062346A">
        <w:t>заборгованості щодо сплати за земельну ділянку немає.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>По пункту 1.</w:t>
      </w:r>
      <w:r w:rsidR="00721139">
        <w:t>5</w:t>
      </w:r>
      <w:r>
        <w:t xml:space="preserve">. </w:t>
      </w:r>
      <w:proofErr w:type="spellStart"/>
      <w:r>
        <w:t>Євстратенко</w:t>
      </w:r>
      <w:proofErr w:type="spellEnd"/>
      <w:r>
        <w:t xml:space="preserve"> Юлія Віталіївна </w:t>
      </w:r>
      <w:r w:rsidR="00B1502F">
        <w:t>для</w:t>
      </w:r>
      <w:r>
        <w:t xml:space="preserve"> реконструкці</w:t>
      </w:r>
      <w:r w:rsidR="00B1502F">
        <w:t>ї</w:t>
      </w:r>
      <w:r>
        <w:t xml:space="preserve"> власної нежитлової будівлі з прибудовою та надбудовою другого поверху для розміщення магазину непродовольчих товарів по вул. </w:t>
      </w:r>
      <w:proofErr w:type="spellStart"/>
      <w:r>
        <w:t>Всіхсвятській</w:t>
      </w:r>
      <w:proofErr w:type="spellEnd"/>
      <w:r>
        <w:t xml:space="preserve">, 9 в </w:t>
      </w:r>
      <w:r w:rsidR="00B1502F">
        <w:t xml:space="preserve">                                </w:t>
      </w:r>
      <w:r>
        <w:t>м. Чернігові на орендованій земельній ділянці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>По пункту 1.</w:t>
      </w:r>
      <w:r w:rsidR="00721139">
        <w:t>6</w:t>
      </w:r>
      <w:r>
        <w:t xml:space="preserve">. Товариство з обмеженою відповідальністю «Чернігівський Центр Консалтингу» </w:t>
      </w:r>
      <w:r w:rsidR="00FC6A35">
        <w:t>для</w:t>
      </w:r>
      <w:r>
        <w:t xml:space="preserve"> реконструкці</w:t>
      </w:r>
      <w:r w:rsidR="00FC6A35">
        <w:t>ї</w:t>
      </w:r>
      <w:r>
        <w:t xml:space="preserve"> орендованих нежитлових приміщень по просп. Миру, 51 та просп. Миру, 49-а в м. Чернігові для розміщення кафе з допоміжними приміщеннями за згодою комунального підприємства «Діловий центр» Чернігівської</w:t>
      </w:r>
      <w:r w:rsidRPr="0062346A">
        <w:t xml:space="preserve"> </w:t>
      </w:r>
      <w:r>
        <w:t>заборгованості щодо сплати за земельну ділянку немає обласної ради.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>По пункту 1.</w:t>
      </w:r>
      <w:r w:rsidR="00721139">
        <w:t>7</w:t>
      </w:r>
      <w:bookmarkStart w:id="0" w:name="_GoBack"/>
      <w:bookmarkEnd w:id="0"/>
      <w:r>
        <w:t xml:space="preserve">. Управління житлово-комунального господарства Чернігівської міської ради </w:t>
      </w:r>
      <w:r w:rsidR="00FC6A35">
        <w:t xml:space="preserve">для </w:t>
      </w:r>
      <w:r>
        <w:t>будівництв</w:t>
      </w:r>
      <w:r w:rsidR="00FC6A35">
        <w:t>а</w:t>
      </w:r>
      <w:r>
        <w:t xml:space="preserve"> майданчику на земельній ділянці площею 1,2000га за адресою вул. Володимира Дрозда в м. Чернігів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>По пункту 2.1</w:t>
      </w:r>
      <w:r w:rsidR="00FC6A35">
        <w:t>. К</w:t>
      </w:r>
      <w:r>
        <w:t>омунальн</w:t>
      </w:r>
      <w:r w:rsidR="00FC6A35">
        <w:t>е</w:t>
      </w:r>
      <w:r>
        <w:t xml:space="preserve"> підприємств</w:t>
      </w:r>
      <w:r w:rsidR="00FC6A35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 для будівництва</w:t>
      </w:r>
      <w:r w:rsidRPr="00155159">
        <w:t xml:space="preserve"> </w:t>
      </w:r>
      <w:r>
        <w:t>багатоповерхового житлового будинку № 9 (будівельний номер) з вбудовано-прибудованими приміщеннями для улаштування магазинів у третьому мікрорайоні житлового масиву «</w:t>
      </w:r>
      <w:proofErr w:type="spellStart"/>
      <w:r>
        <w:t>Масани</w:t>
      </w:r>
      <w:proofErr w:type="spellEnd"/>
      <w:r>
        <w:t>» в м. Чернігові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 xml:space="preserve">По пункту 2.2. </w:t>
      </w:r>
      <w:r w:rsidR="00FC6A35">
        <w:t>К</w:t>
      </w:r>
      <w:r>
        <w:t>омунальн</w:t>
      </w:r>
      <w:r w:rsidR="00FC6A35">
        <w:t>е</w:t>
      </w:r>
      <w:r>
        <w:t xml:space="preserve"> підприємств</w:t>
      </w:r>
      <w:r w:rsidR="00FC6A35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 торгівельного центру по вул. Незалежності в третьому мікрорайоні житлового масиву «</w:t>
      </w:r>
      <w:proofErr w:type="spellStart"/>
      <w:r>
        <w:t>Масани</w:t>
      </w:r>
      <w:proofErr w:type="spellEnd"/>
      <w:r>
        <w:t xml:space="preserve">» в м Чернігові на </w:t>
      </w:r>
      <w:r w:rsidRPr="00720CDA">
        <w:t>земельній ділянці</w:t>
      </w:r>
      <w:r>
        <w:t>,</w:t>
      </w:r>
      <w:r w:rsidRPr="00720CDA">
        <w:t xml:space="preserve"> яка знаходиться в постійному користуванні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FC6A35" w:rsidRDefault="00FC6A35" w:rsidP="0062346A">
      <w:pPr>
        <w:ind w:firstLine="708"/>
        <w:jc w:val="both"/>
      </w:pPr>
    </w:p>
    <w:p w:rsidR="0062346A" w:rsidRPr="00101BAA" w:rsidRDefault="0062346A" w:rsidP="0062346A">
      <w:pPr>
        <w:ind w:firstLine="708"/>
        <w:jc w:val="both"/>
      </w:pPr>
      <w:r>
        <w:t xml:space="preserve">По пункту 2.3. </w:t>
      </w:r>
      <w:r w:rsidR="00FC6A35">
        <w:t>К</w:t>
      </w:r>
      <w:r>
        <w:t>омунальн</w:t>
      </w:r>
      <w:r w:rsidR="00FC6A35">
        <w:t>е</w:t>
      </w:r>
      <w:r>
        <w:t xml:space="preserve"> підприємств</w:t>
      </w:r>
      <w:r w:rsidR="00FC6A35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</w:t>
      </w:r>
      <w:r w:rsidRPr="00F86F82">
        <w:t xml:space="preserve"> </w:t>
      </w:r>
      <w:r>
        <w:t xml:space="preserve"> багатоповерхового житлового будинку № 11/1 (будівельний номер) з автономним джерелом теплопостачання в кожній квартирі, з вбудованими приміщеннями для розміщення офісів з автономним джерелом теплопостачання в третьому мікрорайоні житлового масиву «</w:t>
      </w:r>
      <w:proofErr w:type="spellStart"/>
      <w:r>
        <w:t>Масани</w:t>
      </w:r>
      <w:proofErr w:type="spellEnd"/>
      <w:r>
        <w:t>»</w:t>
      </w:r>
      <w:r w:rsidR="00FC6A35">
        <w:t xml:space="preserve"> </w:t>
      </w:r>
      <w:r>
        <w:t>на земельній ділянці, яка знаходиться в постійному користуванні</w:t>
      </w:r>
      <w:r w:rsidRPr="00F86F82">
        <w:t xml:space="preserve"> </w:t>
      </w:r>
      <w:r>
        <w:t>в м. Чернігові</w:t>
      </w:r>
      <w:r w:rsidRPr="0062346A">
        <w:t xml:space="preserve"> </w:t>
      </w:r>
      <w:r>
        <w:t>заборгованості щодо сплати за земельну ділянку немає.</w:t>
      </w:r>
      <w:r w:rsidRPr="00003051">
        <w:t xml:space="preserve"> </w:t>
      </w:r>
      <w:r w:rsidRPr="00ED5049">
        <w:t xml:space="preserve"> 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 xml:space="preserve">По пункту 2.4. </w:t>
      </w:r>
      <w:r w:rsidR="00FC6A35">
        <w:t>К</w:t>
      </w:r>
      <w:r>
        <w:t>омунальн</w:t>
      </w:r>
      <w:r w:rsidR="00FC6A35">
        <w:t>е</w:t>
      </w:r>
      <w:r>
        <w:t xml:space="preserve"> підприємств</w:t>
      </w:r>
      <w:r w:rsidR="00FC6A35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</w:t>
      </w:r>
      <w:r w:rsidRPr="00F86F82">
        <w:t xml:space="preserve"> </w:t>
      </w:r>
      <w:r>
        <w:t xml:space="preserve"> багатоповерхового житлового будинку № 11/2 (будівельний номер) з автономним джерелом теплопостачання в кожній квартирі, з вбудованими приміщеннями для розміщення офісів з автономним джерелом теплопостачання в третьому мікрорайоні житлового масиву «</w:t>
      </w:r>
      <w:proofErr w:type="spellStart"/>
      <w:r>
        <w:t>Масани</w:t>
      </w:r>
      <w:proofErr w:type="spellEnd"/>
      <w:r>
        <w:t>»</w:t>
      </w:r>
      <w:r w:rsidR="00FC6A35">
        <w:t xml:space="preserve"> </w:t>
      </w:r>
      <w:r>
        <w:t>на земельній ділянці, яка знаходиться в постійному користуванні</w:t>
      </w:r>
      <w:r w:rsidRPr="00F86F82">
        <w:t xml:space="preserve"> </w:t>
      </w:r>
      <w:r>
        <w:t>в м. Чернігові</w:t>
      </w:r>
      <w:r w:rsidRPr="0062346A">
        <w:t xml:space="preserve"> </w:t>
      </w:r>
      <w:r>
        <w:t>заборгованості щодо сплати за земельну ділянку немає.</w:t>
      </w:r>
      <w:r w:rsidRPr="00003051">
        <w:t xml:space="preserve"> </w:t>
      </w:r>
      <w:r w:rsidRPr="00ED5049">
        <w:t xml:space="preserve"> </w:t>
      </w:r>
    </w:p>
    <w:p w:rsidR="0062346A" w:rsidRPr="00101BA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 xml:space="preserve">По пункту 2.5. </w:t>
      </w:r>
      <w:r w:rsidR="00FC6A35">
        <w:t>К</w:t>
      </w:r>
      <w:r>
        <w:t>омунальн</w:t>
      </w:r>
      <w:r w:rsidR="00FC6A35">
        <w:t>е</w:t>
      </w:r>
      <w:r>
        <w:t xml:space="preserve"> підприємств</w:t>
      </w:r>
      <w:r w:rsidR="00FC6A35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</w:t>
      </w:r>
      <w:r w:rsidRPr="00F86F82">
        <w:t xml:space="preserve"> </w:t>
      </w:r>
      <w:r>
        <w:t xml:space="preserve"> багатоповерхового житлового будинку № 11/3 (будівельний номер) з автономним джерелом теплопостачання в кожній квартирі, з вбудованими приміщеннями для розміщення офісів з автономним джерелом теплопостачання в третьому мікрорайоні житлового масиву «</w:t>
      </w:r>
      <w:proofErr w:type="spellStart"/>
      <w:r>
        <w:t>Масани</w:t>
      </w:r>
      <w:proofErr w:type="spellEnd"/>
      <w:r>
        <w:t>»</w:t>
      </w:r>
      <w:r w:rsidR="00C02AAD">
        <w:t xml:space="preserve"> </w:t>
      </w:r>
      <w:r>
        <w:t>на земельній ділянці, яка знаходиться в постійному користуванні</w:t>
      </w:r>
      <w:r w:rsidRPr="00F86F82">
        <w:t xml:space="preserve"> </w:t>
      </w:r>
      <w:r>
        <w:t>в м. Чернігові</w:t>
      </w:r>
      <w:r w:rsidRPr="0062346A">
        <w:t xml:space="preserve"> </w:t>
      </w:r>
      <w:r>
        <w:t>заборгованості щодо сплати за земельну ділянку немає.</w:t>
      </w:r>
      <w:r w:rsidRPr="00003051">
        <w:t xml:space="preserve"> </w:t>
      </w:r>
      <w:r w:rsidRPr="00ED5049">
        <w:t xml:space="preserve"> </w:t>
      </w:r>
    </w:p>
    <w:p w:rsidR="0062346A" w:rsidRDefault="0062346A" w:rsidP="0062346A">
      <w:pPr>
        <w:ind w:firstLine="708"/>
        <w:jc w:val="both"/>
      </w:pPr>
    </w:p>
    <w:p w:rsidR="0062346A" w:rsidRDefault="0062346A" w:rsidP="0062346A">
      <w:pPr>
        <w:ind w:firstLine="708"/>
        <w:jc w:val="both"/>
      </w:pPr>
      <w:r>
        <w:t xml:space="preserve">По пункту 2.6. </w:t>
      </w:r>
      <w:r w:rsidR="00C02AAD">
        <w:t>К</w:t>
      </w:r>
      <w:r>
        <w:t>омунальн</w:t>
      </w:r>
      <w:r w:rsidR="00C02AAD">
        <w:t>е підприємство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="00C02AAD">
        <w:t xml:space="preserve"> для н</w:t>
      </w:r>
      <w:r>
        <w:t>ов</w:t>
      </w:r>
      <w:r w:rsidR="00C02AAD">
        <w:t>ого</w:t>
      </w:r>
      <w:r>
        <w:t xml:space="preserve"> будівництво торгівельного центру в третьому мікрорайоні житлового масиву «</w:t>
      </w:r>
      <w:proofErr w:type="spellStart"/>
      <w:r>
        <w:t>Масани</w:t>
      </w:r>
      <w:proofErr w:type="spellEnd"/>
      <w:r>
        <w:t xml:space="preserve">» в м. Чернігові на </w:t>
      </w:r>
      <w:r>
        <w:lastRenderedPageBreak/>
        <w:t>земельній ділянці, яка знаходиться в постійному користуванні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62346A" w:rsidRDefault="0062346A" w:rsidP="0062346A">
      <w:pPr>
        <w:ind w:firstLine="720"/>
        <w:jc w:val="both"/>
      </w:pPr>
    </w:p>
    <w:p w:rsidR="0062346A" w:rsidRPr="005F288B" w:rsidRDefault="0062346A" w:rsidP="0062346A">
      <w:pPr>
        <w:ind w:firstLine="708"/>
        <w:jc w:val="both"/>
      </w:pPr>
      <w:r>
        <w:t xml:space="preserve">По пункту 2.7. </w:t>
      </w:r>
      <w:r w:rsidR="00C02AAD">
        <w:t>К</w:t>
      </w:r>
      <w:r>
        <w:t>омунальн</w:t>
      </w:r>
      <w:r w:rsidR="00C02AAD">
        <w:t>е</w:t>
      </w:r>
      <w:r>
        <w:t xml:space="preserve"> підприємств</w:t>
      </w:r>
      <w:r w:rsidR="00C02AAD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="00C02AAD">
        <w:t xml:space="preserve"> для б</w:t>
      </w:r>
      <w:r>
        <w:t>удівництв</w:t>
      </w:r>
      <w:r w:rsidR="00C02AAD">
        <w:t>а</w:t>
      </w:r>
      <w:r>
        <w:t xml:space="preserve"> багатоквартирного житлового будинку № 2 (будівельний номер) у третьому мікрорайоні житлового масиву «</w:t>
      </w:r>
      <w:proofErr w:type="spellStart"/>
      <w:r>
        <w:t>Масани</w:t>
      </w:r>
      <w:proofErr w:type="spellEnd"/>
      <w:r>
        <w:t>» в м. Чернігові на земельній ділянці, яка знаходиться в постійному користуванні, з виділенням черговості будівництва</w:t>
      </w:r>
      <w:r w:rsidRPr="0062346A">
        <w:t xml:space="preserve"> </w:t>
      </w:r>
      <w:r>
        <w:t>заборгованості щодо сплати за земельну ділянку немає.</w:t>
      </w:r>
    </w:p>
    <w:p w:rsidR="0062346A" w:rsidRDefault="0062346A" w:rsidP="001E40CA">
      <w:pPr>
        <w:tabs>
          <w:tab w:val="left" w:pos="7176"/>
        </w:tabs>
        <w:ind w:right="-284" w:firstLine="708"/>
        <w:jc w:val="both"/>
      </w:pPr>
    </w:p>
    <w:p w:rsidR="0062346A" w:rsidRDefault="0062346A" w:rsidP="001E40CA">
      <w:pPr>
        <w:tabs>
          <w:tab w:val="left" w:pos="7176"/>
        </w:tabs>
        <w:ind w:right="-284" w:firstLine="708"/>
        <w:jc w:val="both"/>
      </w:pPr>
    </w:p>
    <w:p w:rsidR="0062346A" w:rsidRDefault="0062346A" w:rsidP="001E40CA">
      <w:pPr>
        <w:tabs>
          <w:tab w:val="left" w:pos="7176"/>
        </w:tabs>
        <w:ind w:right="-284" w:firstLine="708"/>
        <w:jc w:val="both"/>
      </w:pPr>
    </w:p>
    <w:p w:rsidR="001E40CA" w:rsidRDefault="001E40CA" w:rsidP="001E40CA">
      <w:pPr>
        <w:ind w:right="-284"/>
        <w:jc w:val="both"/>
      </w:pPr>
      <w:r>
        <w:t>Н</w:t>
      </w:r>
      <w:r w:rsidRPr="00C612B0">
        <w:t>ачальник управління земельних</w:t>
      </w:r>
    </w:p>
    <w:p w:rsidR="001E40CA" w:rsidRPr="00A42F62" w:rsidRDefault="001E40CA" w:rsidP="001E40CA">
      <w:pPr>
        <w:ind w:right="-284"/>
      </w:pPr>
      <w:r w:rsidRPr="00C612B0">
        <w:t xml:space="preserve">ресурсів Чернігівської </w:t>
      </w:r>
      <w:r>
        <w:t>м</w:t>
      </w:r>
      <w:r w:rsidRPr="00C612B0">
        <w:t xml:space="preserve">іської ради            </w:t>
      </w:r>
      <w:r>
        <w:t xml:space="preserve">         </w:t>
      </w:r>
      <w:r w:rsidR="00C8295D">
        <w:t xml:space="preserve">    </w:t>
      </w:r>
      <w:r>
        <w:t xml:space="preserve">       Василь ДМИТРЕНКО     </w:t>
      </w:r>
    </w:p>
    <w:p w:rsidR="00DA3EE3" w:rsidRPr="001E40CA" w:rsidRDefault="00DA3EE3" w:rsidP="001E40CA"/>
    <w:sectPr w:rsidR="00DA3EE3" w:rsidRPr="001E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CA"/>
    <w:rsid w:val="000E5BD8"/>
    <w:rsid w:val="001E40CA"/>
    <w:rsid w:val="00260692"/>
    <w:rsid w:val="002B12C1"/>
    <w:rsid w:val="00354114"/>
    <w:rsid w:val="0062346A"/>
    <w:rsid w:val="00721139"/>
    <w:rsid w:val="00940590"/>
    <w:rsid w:val="00B1502F"/>
    <w:rsid w:val="00C02AAD"/>
    <w:rsid w:val="00C8295D"/>
    <w:rsid w:val="00DA3EE3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CA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E4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CA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E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7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cp:lastPrinted>2021-09-30T12:13:00Z</cp:lastPrinted>
  <dcterms:created xsi:type="dcterms:W3CDTF">2021-09-30T07:01:00Z</dcterms:created>
  <dcterms:modified xsi:type="dcterms:W3CDTF">2021-10-05T12:42:00Z</dcterms:modified>
</cp:coreProperties>
</file>