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EA" w:rsidRDefault="001A18E8" w:rsidP="00A40540">
      <w:pPr>
        <w:ind w:left="4820"/>
        <w:rPr>
          <w:rFonts w:ascii="Times New Roman" w:hAnsi="Times New Roman" w:cs="Times New Roman"/>
          <w:sz w:val="28"/>
          <w:szCs w:val="28"/>
        </w:rPr>
      </w:pPr>
      <w:r w:rsidRPr="001A18E8">
        <w:rPr>
          <w:rFonts w:ascii="Times New Roman" w:hAnsi="Times New Roman" w:cs="Times New Roman"/>
          <w:sz w:val="28"/>
          <w:szCs w:val="28"/>
        </w:rPr>
        <w:t>Додаток</w:t>
      </w:r>
    </w:p>
    <w:p w:rsidR="001A18E8" w:rsidRDefault="001A18E8" w:rsidP="00A40540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 міської ради</w:t>
      </w:r>
    </w:p>
    <w:p w:rsidR="001A18E8" w:rsidRPr="00835194" w:rsidRDefault="001A18E8" w:rsidP="00A40540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054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91FC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3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1FCD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83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054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83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91F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A9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91FCD">
        <w:rPr>
          <w:rFonts w:ascii="Times New Roman" w:hAnsi="Times New Roman" w:cs="Times New Roman"/>
          <w:sz w:val="28"/>
          <w:szCs w:val="28"/>
        </w:rPr>
        <w:t>____</w:t>
      </w:r>
      <w:r w:rsidR="00A91FC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3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18E8" w:rsidRDefault="001A18E8" w:rsidP="001A18E8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E8" w:rsidRDefault="001A18E8" w:rsidP="001A1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E8" w:rsidRDefault="00A91FCD" w:rsidP="001A1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FCD">
        <w:rPr>
          <w:rFonts w:ascii="Times New Roman" w:hAnsi="Times New Roman" w:cs="Times New Roman"/>
          <w:sz w:val="28"/>
          <w:szCs w:val="28"/>
        </w:rPr>
        <w:t>Перелік майна,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A6E">
        <w:rPr>
          <w:rFonts w:ascii="Times New Roman" w:hAnsi="Times New Roman" w:cs="Times New Roman"/>
          <w:sz w:val="28"/>
          <w:szCs w:val="28"/>
        </w:rPr>
        <w:t>я</w:t>
      </w:r>
      <w:r w:rsidR="001A18E8">
        <w:rPr>
          <w:rFonts w:ascii="Times New Roman" w:hAnsi="Times New Roman" w:cs="Times New Roman"/>
          <w:sz w:val="28"/>
          <w:szCs w:val="28"/>
        </w:rPr>
        <w:t>к</w:t>
      </w:r>
      <w:r w:rsidR="00634AA9">
        <w:rPr>
          <w:rFonts w:ascii="Times New Roman" w:hAnsi="Times New Roman" w:cs="Times New Roman"/>
          <w:sz w:val="28"/>
          <w:szCs w:val="28"/>
        </w:rPr>
        <w:t>е</w:t>
      </w:r>
      <w:r w:rsidR="001A18E8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1A18E8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 xml:space="preserve">виконавчим комітетом Чернігівської міської ради на відповідальне зберігання без права користування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="00FD69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«Чернігівське тролейбусне управління» Чернігівської міської ради</w:t>
      </w:r>
      <w:r w:rsidR="00E574B8">
        <w:rPr>
          <w:rFonts w:ascii="Times New Roman" w:hAnsi="Times New Roman" w:cs="Times New Roman"/>
          <w:sz w:val="28"/>
          <w:szCs w:val="28"/>
        </w:rPr>
        <w:t xml:space="preserve"> </w:t>
      </w:r>
      <w:r w:rsidRPr="00A91FCD">
        <w:rPr>
          <w:rFonts w:ascii="Times New Roman" w:hAnsi="Times New Roman" w:cs="Times New Roman"/>
          <w:sz w:val="28"/>
          <w:szCs w:val="28"/>
        </w:rPr>
        <w:t>(код ЄДРПОУ 03328681)</w:t>
      </w:r>
    </w:p>
    <w:p w:rsidR="001A18E8" w:rsidRDefault="001A18E8" w:rsidP="001A18E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70"/>
        <w:gridCol w:w="1015"/>
        <w:gridCol w:w="1701"/>
        <w:gridCol w:w="1666"/>
      </w:tblGrid>
      <w:tr w:rsidR="00A91FCD" w:rsidTr="00580FF6">
        <w:tc>
          <w:tcPr>
            <w:tcW w:w="534" w:type="dxa"/>
          </w:tcPr>
          <w:p w:rsidR="00A91FCD" w:rsidRDefault="00A91FCD" w:rsidP="00A91F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1FCD" w:rsidRPr="001A18E8" w:rsidRDefault="00A91FCD" w:rsidP="00A91F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685" w:type="dxa"/>
          </w:tcPr>
          <w:p w:rsidR="00A91FCD" w:rsidRPr="001A18E8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майна</w:t>
            </w:r>
          </w:p>
        </w:tc>
        <w:tc>
          <w:tcPr>
            <w:tcW w:w="970" w:type="dxa"/>
          </w:tcPr>
          <w:p w:rsidR="00A91FCD" w:rsidRPr="001A18E8" w:rsidRDefault="00A91FCD" w:rsidP="00A91F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Од. виміру</w:t>
            </w:r>
          </w:p>
        </w:tc>
        <w:tc>
          <w:tcPr>
            <w:tcW w:w="1015" w:type="dxa"/>
          </w:tcPr>
          <w:p w:rsidR="00A91FCD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E8">
              <w:rPr>
                <w:rFonts w:ascii="Times New Roman" w:hAnsi="Times New Roman" w:cs="Times New Roman"/>
                <w:sz w:val="28"/>
                <w:szCs w:val="28"/>
              </w:rPr>
              <w:t>Кіль</w:t>
            </w:r>
            <w:r w:rsidR="00580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18E8">
              <w:rPr>
                <w:rFonts w:ascii="Times New Roman" w:hAnsi="Times New Roman" w:cs="Times New Roman"/>
                <w:sz w:val="28"/>
                <w:szCs w:val="28"/>
              </w:rPr>
              <w:t>кість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1FCD" w:rsidRPr="001A18E8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A91FCD" w:rsidRPr="001A18E8" w:rsidRDefault="00A91FCD" w:rsidP="00E574B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 за одиницю, грн.</w:t>
            </w:r>
          </w:p>
        </w:tc>
        <w:tc>
          <w:tcPr>
            <w:tcW w:w="1666" w:type="dxa"/>
          </w:tcPr>
          <w:p w:rsidR="00A91FCD" w:rsidRPr="001A18E8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 w:rsidRPr="001A18E8">
              <w:rPr>
                <w:rFonts w:ascii="Times New Roman" w:hAnsi="Times New Roman" w:cs="Times New Roman"/>
                <w:sz w:val="28"/>
                <w:szCs w:val="28"/>
              </w:rPr>
              <w:t>, грн</w:t>
            </w:r>
          </w:p>
        </w:tc>
      </w:tr>
      <w:tr w:rsidR="00A91FCD" w:rsidTr="00580FF6">
        <w:tc>
          <w:tcPr>
            <w:tcW w:w="534" w:type="dxa"/>
          </w:tcPr>
          <w:p w:rsidR="00A91FCD" w:rsidRPr="001A18E8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A91FCD" w:rsidRPr="001A18E8" w:rsidRDefault="00A91FCD" w:rsidP="00E574B8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Пневмокаркасний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намет 8х6х3,3</w:t>
            </w:r>
          </w:p>
        </w:tc>
        <w:tc>
          <w:tcPr>
            <w:tcW w:w="970" w:type="dxa"/>
          </w:tcPr>
          <w:p w:rsidR="00A91FCD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15" w:type="dxa"/>
          </w:tcPr>
          <w:p w:rsidR="00A91FCD" w:rsidRPr="001A18E8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91FCD" w:rsidRPr="00E574B8" w:rsidRDefault="00A91FCD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58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816,67</w:t>
            </w:r>
          </w:p>
        </w:tc>
        <w:tc>
          <w:tcPr>
            <w:tcW w:w="1666" w:type="dxa"/>
          </w:tcPr>
          <w:p w:rsidR="00A91FCD" w:rsidRPr="0021266F" w:rsidRDefault="00580FF6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373 633,34</w:t>
            </w:r>
          </w:p>
        </w:tc>
      </w:tr>
      <w:tr w:rsidR="00A91FCD" w:rsidTr="00580FF6">
        <w:tc>
          <w:tcPr>
            <w:tcW w:w="534" w:type="dxa"/>
          </w:tcPr>
          <w:p w:rsidR="00A91FCD" w:rsidRPr="001A18E8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</w:tcPr>
          <w:p w:rsidR="00A91FCD" w:rsidRPr="00580FF6" w:rsidRDefault="00580FF6" w:rsidP="00E574B8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Дизельний генератор марка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0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7500</w:t>
            </w:r>
            <w:r w:rsidRPr="00580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</w:p>
        </w:tc>
        <w:tc>
          <w:tcPr>
            <w:tcW w:w="970" w:type="dxa"/>
          </w:tcPr>
          <w:p w:rsidR="00A91FCD" w:rsidRPr="00580FF6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15" w:type="dxa"/>
          </w:tcPr>
          <w:p w:rsidR="00A91FCD" w:rsidRPr="001A18E8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91FCD" w:rsidRPr="00E574B8" w:rsidRDefault="00580FF6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32 582,28</w:t>
            </w:r>
          </w:p>
        </w:tc>
        <w:tc>
          <w:tcPr>
            <w:tcW w:w="1666" w:type="dxa"/>
          </w:tcPr>
          <w:p w:rsidR="00A91FCD" w:rsidRPr="0021266F" w:rsidRDefault="00580FF6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65 164,56</w:t>
            </w:r>
          </w:p>
        </w:tc>
      </w:tr>
      <w:tr w:rsidR="00A91FCD" w:rsidTr="00580FF6">
        <w:tc>
          <w:tcPr>
            <w:tcW w:w="534" w:type="dxa"/>
          </w:tcPr>
          <w:p w:rsidR="00A91FCD" w:rsidRPr="001A18E8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A91FCD" w:rsidRPr="00580FF6" w:rsidRDefault="00580FF6" w:rsidP="00D9600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Буржуйка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Termico</w:t>
            </w:r>
            <w:proofErr w:type="spellEnd"/>
            <w:r w:rsidRPr="00580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топкова 7,5 кВт в комплекті грибок з оцинкованого металу 0,5 мм 100 мм, труба 1м з оцинкованого металу 0,5 мм 100 мм</w:t>
            </w:r>
          </w:p>
        </w:tc>
        <w:tc>
          <w:tcPr>
            <w:tcW w:w="970" w:type="dxa"/>
          </w:tcPr>
          <w:p w:rsidR="00A91FCD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комп-лект</w:t>
            </w:r>
            <w:proofErr w:type="spellEnd"/>
          </w:p>
        </w:tc>
        <w:tc>
          <w:tcPr>
            <w:tcW w:w="1015" w:type="dxa"/>
          </w:tcPr>
          <w:p w:rsidR="00A91FCD" w:rsidRPr="001A18E8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91FCD" w:rsidRPr="00E574B8" w:rsidRDefault="00580FF6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6 229,60</w:t>
            </w:r>
          </w:p>
        </w:tc>
        <w:tc>
          <w:tcPr>
            <w:tcW w:w="1666" w:type="dxa"/>
          </w:tcPr>
          <w:p w:rsidR="00A91FCD" w:rsidRPr="0021266F" w:rsidRDefault="00580FF6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24 918,40</w:t>
            </w:r>
          </w:p>
        </w:tc>
      </w:tr>
      <w:tr w:rsidR="00634AA9" w:rsidTr="00815E96">
        <w:tc>
          <w:tcPr>
            <w:tcW w:w="7905" w:type="dxa"/>
            <w:gridSpan w:val="5"/>
          </w:tcPr>
          <w:p w:rsidR="00634AA9" w:rsidRDefault="00634AA9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1666" w:type="dxa"/>
          </w:tcPr>
          <w:p w:rsidR="00634AA9" w:rsidRDefault="00634AA9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463 716,30</w:t>
            </w:r>
          </w:p>
        </w:tc>
      </w:tr>
    </w:tbl>
    <w:p w:rsidR="001A18E8" w:rsidRPr="001A18E8" w:rsidRDefault="001A18E8" w:rsidP="001A18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18E8" w:rsidRDefault="001A18E8" w:rsidP="001A18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540" w:rsidRDefault="007A09F0" w:rsidP="00A40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A40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Вікторія ПЕКУР</w:t>
      </w:r>
    </w:p>
    <w:p w:rsidR="001A18E8" w:rsidRPr="001A18E8" w:rsidRDefault="007A09F0" w:rsidP="001A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1A18E8" w:rsidRPr="001A18E8" w:rsidSect="00CD18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E8"/>
    <w:rsid w:val="001A18E8"/>
    <w:rsid w:val="0021266F"/>
    <w:rsid w:val="003C449D"/>
    <w:rsid w:val="00580FF6"/>
    <w:rsid w:val="00634AA9"/>
    <w:rsid w:val="00695CC9"/>
    <w:rsid w:val="007A09F0"/>
    <w:rsid w:val="00835194"/>
    <w:rsid w:val="009064EA"/>
    <w:rsid w:val="00A40540"/>
    <w:rsid w:val="00A91FCD"/>
    <w:rsid w:val="00C756FF"/>
    <w:rsid w:val="00CD18B5"/>
    <w:rsid w:val="00D96007"/>
    <w:rsid w:val="00E574B8"/>
    <w:rsid w:val="00E57DCE"/>
    <w:rsid w:val="00EB60ED"/>
    <w:rsid w:val="00F071E3"/>
    <w:rsid w:val="00F20A6E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2022-10-17T13:37:00Z</cp:lastPrinted>
  <dcterms:created xsi:type="dcterms:W3CDTF">2023-05-09T08:54:00Z</dcterms:created>
  <dcterms:modified xsi:type="dcterms:W3CDTF">2023-05-16T11:16:00Z</dcterms:modified>
</cp:coreProperties>
</file>